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2" w:firstLineChars="349"/>
        <w:rPr>
          <w:rFonts w:ascii="宋体" w:hAnsi="宋体" w:eastAsia="宋体" w:cs="宋体"/>
          <w:b/>
          <w:bCs/>
          <w:color w:val="000000"/>
          <w:spacing w:val="-2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  <w:lang w:eastAsia="zh-CN"/>
        </w:rPr>
        <w:t>“一路童行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  <w:lang w:val="en-US" w:eastAsia="zh-CN"/>
        </w:rPr>
        <w:t>.暖心向阳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  <w:lang w:eastAsia="zh-CN"/>
        </w:rPr>
        <w:t>”公益活动采购物资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</w:rPr>
        <w:t>询价表</w:t>
      </w:r>
    </w:p>
    <w:p>
      <w:pPr>
        <w:ind w:firstLine="127" w:firstLineChars="49"/>
        <w:rPr>
          <w:rFonts w:cs="宋体" w:asciiTheme="minorEastAsia" w:hAnsiTheme="minorEastAsia"/>
          <w:bCs/>
          <w:color w:val="000000"/>
          <w:spacing w:val="-2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Cs/>
          <w:color w:val="000000"/>
          <w:spacing w:val="-20"/>
          <w:kern w:val="0"/>
          <w:sz w:val="30"/>
          <w:szCs w:val="30"/>
        </w:rPr>
        <w:t>联系人：               联系电话：                       单位：元</w:t>
      </w:r>
      <w:bookmarkStart w:id="0" w:name="_GoBack"/>
      <w:bookmarkEnd w:id="0"/>
    </w:p>
    <w:tbl>
      <w:tblPr>
        <w:tblStyle w:val="5"/>
        <w:tblW w:w="89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06"/>
        <w:gridCol w:w="1197"/>
        <w:gridCol w:w="851"/>
        <w:gridCol w:w="992"/>
        <w:gridCol w:w="1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  <w:t>序号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  <w:t>名称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  <w:t>规格及主要参数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  <w:t>数量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  <w:t>单价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spacing w:val="-20"/>
                <w:sz w:val="30"/>
                <w:szCs w:val="30"/>
              </w:rPr>
              <w:t>总价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1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  <w:t>篮球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2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  <w:t>足球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3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  <w:t>羽毛球拍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4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  <w:t>乒乓球桌球</w:t>
            </w:r>
          </w:p>
        </w:tc>
        <w:tc>
          <w:tcPr>
            <w:tcW w:w="1197" w:type="dxa"/>
          </w:tcPr>
          <w:p>
            <w:pPr>
              <w:ind w:firstLine="260" w:firstLineChars="100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5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  <w:t>《预防未成年人犯罪知识手册》</w:t>
            </w:r>
          </w:p>
        </w:tc>
        <w:tc>
          <w:tcPr>
            <w:tcW w:w="1197" w:type="dxa"/>
          </w:tcPr>
          <w:p>
            <w:pPr>
              <w:ind w:firstLine="260" w:firstLineChars="100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6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  <w:lang w:eastAsia="zh-CN"/>
              </w:rPr>
              <w:t>《未成年人保护知识手册》</w:t>
            </w:r>
          </w:p>
        </w:tc>
        <w:tc>
          <w:tcPr>
            <w:tcW w:w="1197" w:type="dxa"/>
          </w:tcPr>
          <w:p>
            <w:pPr>
              <w:ind w:firstLine="260" w:firstLineChars="100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23" w:type="dxa"/>
            <w:gridSpan w:val="2"/>
          </w:tcPr>
          <w:p>
            <w:pPr>
              <w:ind w:firstLine="260" w:firstLineChars="100"/>
              <w:jc w:val="both"/>
              <w:rPr>
                <w:rFonts w:hint="default" w:ascii="仿宋" w:hAnsi="仿宋" w:eastAsia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ascii="仿宋" w:hAnsi="仿宋" w:eastAsia="仿宋"/>
                <w:spacing w:val="-20"/>
                <w:sz w:val="30"/>
                <w:szCs w:val="30"/>
              </w:rPr>
              <w:t>总计</w:t>
            </w:r>
          </w:p>
        </w:tc>
        <w:tc>
          <w:tcPr>
            <w:tcW w:w="4261" w:type="dxa"/>
            <w:gridSpan w:val="4"/>
          </w:tcPr>
          <w:p>
            <w:pPr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 xml:space="preserve">大写：                         </w:t>
            </w:r>
          </w:p>
        </w:tc>
      </w:tr>
    </w:tbl>
    <w:p>
      <w:pPr>
        <w:ind w:firstLine="127" w:firstLineChars="49"/>
        <w:rPr>
          <w:rFonts w:ascii="仿宋" w:hAnsi="仿宋" w:eastAsia="仿宋"/>
          <w:spacing w:val="-20"/>
          <w:sz w:val="30"/>
          <w:szCs w:val="30"/>
        </w:rPr>
      </w:pPr>
      <w:r>
        <w:rPr>
          <w:rFonts w:hint="eastAsia" w:ascii="仿宋" w:hAnsi="仿宋" w:eastAsia="仿宋"/>
          <w:spacing w:val="-20"/>
          <w:sz w:val="30"/>
          <w:szCs w:val="30"/>
        </w:rPr>
        <w:t>说明：1、所报价格为单个价格，包含运费、税金等费用，本项目采购数量未定，根据项目进行情况分批采购。</w:t>
      </w:r>
    </w:p>
    <w:p>
      <w:pPr>
        <w:ind w:firstLine="127" w:firstLineChars="49"/>
        <w:rPr>
          <w:rFonts w:ascii="仿宋" w:hAnsi="仿宋" w:eastAsia="仿宋"/>
          <w:spacing w:val="-20"/>
          <w:sz w:val="30"/>
          <w:szCs w:val="30"/>
        </w:rPr>
      </w:pPr>
    </w:p>
    <w:p>
      <w:pPr>
        <w:ind w:firstLine="127" w:firstLineChars="49"/>
        <w:rPr>
          <w:rFonts w:ascii="仿宋" w:hAnsi="仿宋" w:eastAsia="仿宋"/>
          <w:spacing w:val="-20"/>
          <w:sz w:val="30"/>
          <w:szCs w:val="30"/>
        </w:rPr>
      </w:pPr>
    </w:p>
    <w:p>
      <w:pPr>
        <w:ind w:firstLine="3244" w:firstLineChars="1248"/>
        <w:rPr>
          <w:rFonts w:hint="eastAsia" w:ascii="仿宋" w:hAnsi="仿宋" w:eastAsia="仿宋"/>
          <w:spacing w:val="-20"/>
          <w:sz w:val="30"/>
          <w:szCs w:val="30"/>
          <w:lang w:eastAsia="zh-CN"/>
        </w:rPr>
      </w:pPr>
      <w:r>
        <w:rPr>
          <w:rFonts w:hint="eastAsia" w:ascii="仿宋" w:hAnsi="仿宋" w:eastAsia="仿宋"/>
          <w:spacing w:val="-20"/>
          <w:sz w:val="30"/>
          <w:szCs w:val="30"/>
        </w:rPr>
        <w:t>供应商名称：</w:t>
      </w:r>
      <w:r>
        <w:rPr>
          <w:rFonts w:ascii="仿宋" w:hAnsi="仿宋" w:eastAsia="仿宋"/>
          <w:spacing w:val="-20"/>
          <w:sz w:val="30"/>
          <w:szCs w:val="30"/>
        </w:rPr>
        <w:t xml:space="preserve"> </w:t>
      </w:r>
    </w:p>
    <w:p>
      <w:pPr>
        <w:ind w:firstLine="5584" w:firstLineChars="2148"/>
        <w:rPr>
          <w:rFonts w:ascii="仿宋" w:hAnsi="仿宋" w:eastAsia="仿宋"/>
          <w:spacing w:val="-20"/>
          <w:sz w:val="30"/>
          <w:szCs w:val="30"/>
        </w:rPr>
      </w:pPr>
      <w:r>
        <w:rPr>
          <w:rFonts w:hint="eastAsia" w:ascii="仿宋" w:hAnsi="仿宋" w:eastAsia="仿宋"/>
          <w:spacing w:val="-20"/>
          <w:sz w:val="30"/>
          <w:szCs w:val="30"/>
        </w:rPr>
        <w:t>年   月   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TYzYzNhZDE2N2M0ZWVkYzMyZDhmZGRmYjEyNjAifQ=="/>
  </w:docVars>
  <w:rsids>
    <w:rsidRoot w:val="006B00F4"/>
    <w:rsid w:val="003739C3"/>
    <w:rsid w:val="0041199A"/>
    <w:rsid w:val="00572C7E"/>
    <w:rsid w:val="006B00F4"/>
    <w:rsid w:val="007C4874"/>
    <w:rsid w:val="00871196"/>
    <w:rsid w:val="009D48A8"/>
    <w:rsid w:val="00A853A2"/>
    <w:rsid w:val="00C5377F"/>
    <w:rsid w:val="00C67850"/>
    <w:rsid w:val="00ED358F"/>
    <w:rsid w:val="00F655BC"/>
    <w:rsid w:val="136272E9"/>
    <w:rsid w:val="6763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2</Lines>
  <Paragraphs>1</Paragraphs>
  <TotalTime>26</TotalTime>
  <ScaleCrop>false</ScaleCrop>
  <LinksUpToDate>false</LinksUpToDate>
  <CharactersWithSpaces>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2020-11-12T01:39:00Z</dcterms:created>
  <dc:creator>Windows 用户</dc:creator>
  <cp:lastModifiedBy>boss</cp:lastModifiedBy>
  <dcterms:modified xsi:type="dcterms:W3CDTF">2024-05-17T08:41:36Z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BC668CB1FB98406FAE835B141E9E45BD_12</vt:lpwstr>
  </property>
</Properties>
</file>